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6527" w14:textId="77777777" w:rsidR="00FA5AFA" w:rsidRDefault="00FA5AFA" w:rsidP="0077457D">
      <w:pPr>
        <w:rPr>
          <w:b/>
          <w:bCs/>
        </w:rPr>
      </w:pPr>
    </w:p>
    <w:p w14:paraId="448876EB" w14:textId="3BAC8CB9" w:rsidR="00291D9F" w:rsidRPr="0089270A" w:rsidRDefault="00291D9F" w:rsidP="00A0106B">
      <w:pPr>
        <w:ind w:left="-284"/>
        <w:rPr>
          <w:b/>
          <w:bCs/>
        </w:rPr>
      </w:pPr>
      <w:r w:rsidRPr="0089270A">
        <w:rPr>
          <w:b/>
          <w:bCs/>
        </w:rPr>
        <w:t>SPHERA EDUCAÇÃO LTDA.</w:t>
      </w:r>
    </w:p>
    <w:p w14:paraId="4246ED1D" w14:textId="77777777" w:rsidR="00291D9F" w:rsidRPr="00291D9F" w:rsidRDefault="00291D9F" w:rsidP="00A0106B">
      <w:pPr>
        <w:ind w:left="-284"/>
      </w:pPr>
      <w:r w:rsidRPr="00291D9F">
        <w:t>CONTRATO DE COMPRA E VENDA DE MATERIAL DO ALUNO</w:t>
      </w:r>
    </w:p>
    <w:p w14:paraId="36033FE9" w14:textId="77777777" w:rsidR="00291D9F" w:rsidRPr="00291D9F" w:rsidRDefault="00291D9F" w:rsidP="00A0106B">
      <w:pPr>
        <w:ind w:left="-284"/>
      </w:pPr>
      <w:r w:rsidRPr="00291D9F">
        <w:t>COOPERATIVA DOS PROFESSORES DE MACAÉ - COOPROF</w:t>
      </w:r>
    </w:p>
    <w:p w14:paraId="3DAEF5A5" w14:textId="77777777" w:rsidR="00397580" w:rsidRPr="00397580" w:rsidRDefault="00397580" w:rsidP="00A0106B">
      <w:pPr>
        <w:ind w:left="-284"/>
        <w:rPr>
          <w:sz w:val="6"/>
          <w:szCs w:val="6"/>
        </w:rPr>
      </w:pPr>
    </w:p>
    <w:p w14:paraId="35B7A756" w14:textId="76FC073F" w:rsidR="00291D9F" w:rsidRPr="00291D9F" w:rsidRDefault="00291D9F" w:rsidP="00A0106B">
      <w:pPr>
        <w:ind w:left="-284"/>
      </w:pPr>
      <w:r w:rsidRPr="00291D9F">
        <w:t>Pelo presente instrumento e na melhor forma de direito, em que são partes, de um lado,</w:t>
      </w:r>
    </w:p>
    <w:p w14:paraId="619B51FA" w14:textId="09AE0496" w:rsidR="00291D9F" w:rsidRPr="00291D9F" w:rsidRDefault="00291D9F" w:rsidP="00A0106B">
      <w:pPr>
        <w:ind w:left="-284"/>
      </w:pPr>
      <w:r w:rsidRPr="00291D9F">
        <w:rPr>
          <w:b/>
          <w:bCs/>
        </w:rPr>
        <w:t>SPHERA EDUCAÇÃO LTDA.</w:t>
      </w:r>
      <w:r w:rsidRPr="00291D9F">
        <w:t xml:space="preserve">, pessoa jurídica de direito privado, com sede na Praia de Botafogo, 501, sala 101, Botafogo, CEP 22.250-911, na cidade do Rio de Janeiro, Estado do Rio de Janeiro, inscrita no CNPJ/MF sob nº 35.663.048/0001-64, e-mail: financeiro@spheraeducacao.com.br, neste ato por seus representantes legais infra-assinados, doravante denominada </w:t>
      </w:r>
      <w:r w:rsidRPr="00291D9F">
        <w:rPr>
          <w:b/>
          <w:bCs/>
        </w:rPr>
        <w:t>"VENDEDORA"</w:t>
      </w:r>
      <w:r w:rsidRPr="00291D9F">
        <w:t xml:space="preserve">; </w:t>
      </w:r>
    </w:p>
    <w:p w14:paraId="1EA4C574" w14:textId="77777777" w:rsidR="00291D9F" w:rsidRPr="00291D9F" w:rsidRDefault="00291D9F" w:rsidP="00A0106B">
      <w:pPr>
        <w:ind w:left="-284"/>
      </w:pPr>
      <w:r w:rsidRPr="00291D9F">
        <w:t>e, de outro lado,</w:t>
      </w:r>
    </w:p>
    <w:p w14:paraId="079286E9" w14:textId="77777777" w:rsidR="002273DD" w:rsidRDefault="002273DD" w:rsidP="00A0106B">
      <w:pPr>
        <w:ind w:left="-284"/>
      </w:pPr>
    </w:p>
    <w:p w14:paraId="3237C09E" w14:textId="0CAA97E9" w:rsidR="00291D9F" w:rsidRPr="00291D9F" w:rsidRDefault="00291D9F" w:rsidP="00A0106B">
      <w:pPr>
        <w:ind w:left="-284"/>
      </w:pPr>
      <w:r w:rsidRPr="00291D9F">
        <w:t>Nome Completo: _______</w:t>
      </w:r>
      <w:r w:rsidR="0089270A">
        <w:t>_</w:t>
      </w:r>
      <w:r w:rsidRPr="00291D9F">
        <w:t>___________________________________________________</w:t>
      </w:r>
      <w:r w:rsidR="00040A6B">
        <w:t>___</w:t>
      </w:r>
      <w:r w:rsidR="00B96E0E" w:rsidRPr="00291D9F">
        <w:t>____</w:t>
      </w:r>
      <w:r w:rsidRPr="00291D9F">
        <w:t>____</w:t>
      </w:r>
    </w:p>
    <w:p w14:paraId="1FE54032" w14:textId="5775202C" w:rsidR="00291D9F" w:rsidRPr="00291D9F" w:rsidRDefault="00291D9F" w:rsidP="00A0106B">
      <w:pPr>
        <w:ind w:left="-284"/>
      </w:pPr>
      <w:r w:rsidRPr="00291D9F">
        <w:t>Estado Civil: __________</w:t>
      </w:r>
      <w:r w:rsidR="0089270A">
        <w:t>_</w:t>
      </w:r>
      <w:r w:rsidRPr="00291D9F">
        <w:t>__________ Profissão: ________________________</w:t>
      </w:r>
      <w:r w:rsidR="00B96E0E" w:rsidRPr="00291D9F">
        <w:t>____</w:t>
      </w:r>
      <w:r w:rsidRPr="00291D9F">
        <w:t>_______</w:t>
      </w:r>
      <w:r w:rsidR="00040A6B">
        <w:t>___</w:t>
      </w:r>
      <w:r w:rsidRPr="00291D9F">
        <w:t>_____</w:t>
      </w:r>
    </w:p>
    <w:p w14:paraId="38DC8CFD" w14:textId="5B54B8B5" w:rsidR="00291D9F" w:rsidRPr="00291D9F" w:rsidRDefault="00291D9F" w:rsidP="00A0106B">
      <w:pPr>
        <w:ind w:left="-284"/>
      </w:pPr>
      <w:r w:rsidRPr="00291D9F">
        <w:t>Carteira de Identidade (RG): ____________________ CPF nº: _____________</w:t>
      </w:r>
      <w:r w:rsidR="00B96E0E" w:rsidRPr="00291D9F">
        <w:t>____</w:t>
      </w:r>
      <w:r w:rsidRPr="00291D9F">
        <w:t>______</w:t>
      </w:r>
      <w:r w:rsidR="0089270A">
        <w:t>__</w:t>
      </w:r>
      <w:r w:rsidRPr="00291D9F">
        <w:t>__</w:t>
      </w:r>
      <w:r w:rsidR="00040A6B">
        <w:t>___</w:t>
      </w:r>
      <w:r w:rsidRPr="00291D9F">
        <w:t>__</w:t>
      </w:r>
    </w:p>
    <w:p w14:paraId="0019A30D" w14:textId="0D54CE75" w:rsidR="00291D9F" w:rsidRPr="00291D9F" w:rsidRDefault="00291D9F" w:rsidP="00A0106B">
      <w:pPr>
        <w:ind w:left="-284"/>
      </w:pPr>
      <w:r w:rsidRPr="00291D9F">
        <w:t>Endereço: ____________________________________________________</w:t>
      </w:r>
      <w:r w:rsidR="00B96E0E" w:rsidRPr="00291D9F">
        <w:t>____</w:t>
      </w:r>
      <w:r w:rsidRPr="00291D9F">
        <w:t>__________</w:t>
      </w:r>
      <w:r w:rsidR="0089270A">
        <w:t>__</w:t>
      </w:r>
      <w:r w:rsidRPr="00291D9F">
        <w:t>_______</w:t>
      </w:r>
      <w:r w:rsidR="0089270A">
        <w:t>__</w:t>
      </w:r>
    </w:p>
    <w:p w14:paraId="7290D4BB" w14:textId="679A11F2" w:rsidR="00291D9F" w:rsidRPr="00291D9F" w:rsidRDefault="00291D9F" w:rsidP="00A0106B">
      <w:pPr>
        <w:ind w:left="-284"/>
      </w:pPr>
      <w:r w:rsidRPr="00291D9F">
        <w:t>E-mail: ________________________________</w:t>
      </w:r>
      <w:r w:rsidR="00B96E0E">
        <w:t>________</w:t>
      </w:r>
      <w:r w:rsidR="0089270A">
        <w:t>___</w:t>
      </w:r>
      <w:r w:rsidR="00B96E0E">
        <w:t>__</w:t>
      </w:r>
      <w:r w:rsidRPr="00291D9F">
        <w:t>_ Telefone: (____) _______</w:t>
      </w:r>
      <w:r w:rsidR="0089270A">
        <w:t>_</w:t>
      </w:r>
      <w:r w:rsidRPr="00291D9F">
        <w:t>___________</w:t>
      </w:r>
    </w:p>
    <w:p w14:paraId="393DEDD1" w14:textId="77777777" w:rsidR="00291D9F" w:rsidRPr="00291D9F" w:rsidRDefault="00291D9F" w:rsidP="00A0106B">
      <w:pPr>
        <w:ind w:left="-284"/>
      </w:pPr>
      <w:r w:rsidRPr="00291D9F">
        <w:t>na qualidade de representante e responsável financeiro do aluno:</w:t>
      </w:r>
    </w:p>
    <w:p w14:paraId="17D930FD" w14:textId="611C0661" w:rsidR="00291D9F" w:rsidRPr="00291D9F" w:rsidRDefault="00291D9F" w:rsidP="00A0106B">
      <w:pPr>
        <w:ind w:left="-284"/>
      </w:pPr>
      <w:r w:rsidRPr="00291D9F">
        <w:t>Nome do Aluno: ________________________________________</w:t>
      </w:r>
      <w:r w:rsidR="00B96E0E" w:rsidRPr="00291D9F">
        <w:t>____</w:t>
      </w:r>
      <w:r w:rsidRPr="00291D9F">
        <w:t>_______________________</w:t>
      </w:r>
    </w:p>
    <w:p w14:paraId="02390705" w14:textId="77777777" w:rsidR="00291D9F" w:rsidRPr="00291D9F" w:rsidRDefault="00291D9F" w:rsidP="00A0106B">
      <w:pPr>
        <w:ind w:left="-284"/>
      </w:pPr>
      <w:r w:rsidRPr="00291D9F">
        <w:t>Ano Escolar: ________________________</w:t>
      </w:r>
    </w:p>
    <w:p w14:paraId="60CF0BA1" w14:textId="267C4D4B" w:rsidR="00291D9F" w:rsidRPr="00291D9F" w:rsidRDefault="00291D9F" w:rsidP="00A0106B">
      <w:pPr>
        <w:ind w:left="-284"/>
      </w:pPr>
      <w:r w:rsidRPr="00291D9F">
        <w:t xml:space="preserve">doravante denominado "COMPRADOR". </w:t>
      </w:r>
    </w:p>
    <w:p w14:paraId="71A972EB" w14:textId="684FEB6A" w:rsidR="002273DD" w:rsidRDefault="00291D9F" w:rsidP="00A0106B">
      <w:pPr>
        <w:ind w:left="-284"/>
      </w:pPr>
      <w:r w:rsidRPr="00291D9F">
        <w:t xml:space="preserve">Resolvem as partes, por mútuo e comum acordo, firmar o presente Contrato de Compra e Venda de Material do Aluno ("CONTRATO"), mediante os termos, cláusulas e condições que seguem: </w:t>
      </w:r>
    </w:p>
    <w:p w14:paraId="783A6E43" w14:textId="77777777" w:rsidR="00153005" w:rsidRDefault="00153005" w:rsidP="00A0106B">
      <w:pPr>
        <w:ind w:left="-284"/>
        <w:rPr>
          <w:b/>
          <w:bCs/>
        </w:rPr>
      </w:pPr>
    </w:p>
    <w:p w14:paraId="08024C4E" w14:textId="6592CB04" w:rsidR="00291D9F" w:rsidRPr="00291D9F" w:rsidRDefault="00291D9F" w:rsidP="00A0106B">
      <w:pPr>
        <w:ind w:left="-284"/>
      </w:pPr>
      <w:r w:rsidRPr="00291D9F">
        <w:rPr>
          <w:b/>
          <w:bCs/>
        </w:rPr>
        <w:t>1.</w:t>
      </w:r>
      <w:r w:rsidRPr="00291D9F">
        <w:t xml:space="preserve"> O objeto do presente CONTRATO constitui a venda pela VENDEDORA ao COMPRADOR do </w:t>
      </w:r>
      <w:r w:rsidRPr="00291D9F">
        <w:rPr>
          <w:b/>
          <w:bCs/>
        </w:rPr>
        <w:t>MATERIAL DO ALUNO</w:t>
      </w:r>
      <w:r w:rsidRPr="00291D9F">
        <w:t xml:space="preserve">, referente ao programa </w:t>
      </w:r>
      <w:r w:rsidRPr="00291D9F">
        <w:rPr>
          <w:b/>
          <w:bCs/>
        </w:rPr>
        <w:t>WELAB</w:t>
      </w:r>
      <w:r w:rsidRPr="00291D9F">
        <w:t>, a ser utilizado no decorrer do ano letivo de 202</w:t>
      </w:r>
      <w:r w:rsidR="0077457D">
        <w:t xml:space="preserve">6 </w:t>
      </w:r>
      <w:r w:rsidRPr="00291D9F">
        <w:t xml:space="preserve">e obrigatório à regular participação do aluno nas aulas para efetiva fruição dos benefícios pedagógicos do programa WELAB. </w:t>
      </w:r>
    </w:p>
    <w:p w14:paraId="5B360775" w14:textId="691C657F" w:rsidR="00291D9F" w:rsidRPr="00291D9F" w:rsidRDefault="00291D9F" w:rsidP="00A0106B">
      <w:pPr>
        <w:ind w:left="-284"/>
      </w:pPr>
      <w:r w:rsidRPr="00291D9F">
        <w:rPr>
          <w:b/>
          <w:bCs/>
        </w:rPr>
        <w:t>2.</w:t>
      </w:r>
      <w:r w:rsidRPr="00291D9F">
        <w:t xml:space="preserve"> O COMPRADOR se obriga a pagar à VENDEDORA o valor estipulado no ato da compra do MATERIAL DO ALUNO, mediante pix ou cartão de débito ou cartão de crédito, em até 12 (doze) vezes, sem juros, conforme definido no ANEXO I que rubricado pelas partes integra o presente CONTRATO. </w:t>
      </w:r>
    </w:p>
    <w:p w14:paraId="42C8EA09" w14:textId="33C008BF" w:rsidR="00291D9F" w:rsidRPr="00291D9F" w:rsidRDefault="00291D9F" w:rsidP="00A0106B">
      <w:pPr>
        <w:ind w:left="-284"/>
      </w:pPr>
      <w:r w:rsidRPr="00291D9F">
        <w:rPr>
          <w:b/>
          <w:bCs/>
        </w:rPr>
        <w:t>2.1.</w:t>
      </w:r>
      <w:r w:rsidRPr="00291D9F">
        <w:t xml:space="preserve"> A VENDEDORA, por mera liberalidade, concederá ao COMPRADOR a política de descontos vigentes, conforme tabela abaixo: </w:t>
      </w:r>
    </w:p>
    <w:p w14:paraId="788709AD" w14:textId="77777777" w:rsidR="009E498C" w:rsidRDefault="00CF1E18" w:rsidP="00FA5AFA">
      <w:pPr>
        <w:ind w:left="-284"/>
        <w:rPr>
          <w:b/>
          <w:bCs/>
        </w:rPr>
      </w:pPr>
      <w:r>
        <w:rPr>
          <w:noProof/>
        </w:rPr>
        <w:lastRenderedPageBreak/>
        <w:drawing>
          <wp:inline distT="0" distB="0" distL="0" distR="0" wp14:anchorId="7B4C373B" wp14:editId="4230D525">
            <wp:extent cx="5391150" cy="2668529"/>
            <wp:effectExtent l="0" t="0" r="0" b="0"/>
            <wp:docPr id="600364572" name="Imagem 1" descr="Tabel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4572" name="Imagem 1" descr="Tabela&#10;&#10;O conteúdo gerado por IA pode estar incorreto."/>
                    <pic:cNvPicPr/>
                  </pic:nvPicPr>
                  <pic:blipFill>
                    <a:blip r:embed="rId7"/>
                    <a:stretch>
                      <a:fillRect/>
                    </a:stretch>
                  </pic:blipFill>
                  <pic:spPr>
                    <a:xfrm>
                      <a:off x="0" y="0"/>
                      <a:ext cx="5399412" cy="2672618"/>
                    </a:xfrm>
                    <a:prstGeom prst="rect">
                      <a:avLst/>
                    </a:prstGeom>
                  </pic:spPr>
                </pic:pic>
              </a:graphicData>
            </a:graphic>
          </wp:inline>
        </w:drawing>
      </w:r>
    </w:p>
    <w:p w14:paraId="252D0BEA" w14:textId="60C173DF" w:rsidR="00291D9F" w:rsidRPr="00291D9F" w:rsidRDefault="00291D9F" w:rsidP="00A0106B">
      <w:pPr>
        <w:ind w:left="-284"/>
      </w:pPr>
      <w:r w:rsidRPr="00291D9F">
        <w:rPr>
          <w:b/>
          <w:bCs/>
        </w:rPr>
        <w:t>2.2.</w:t>
      </w:r>
      <w:r w:rsidRPr="00291D9F">
        <w:t xml:space="preserve"> No caso de um mesmo comprador ser o responsável financeiro por mais de um aluno matriculado na escola, a partir do segundo aluno será concedido desconto de 5% (cinco por cento), ou o maior desconto sendo aplicado na campanha, não sendo cumulativos. </w:t>
      </w:r>
    </w:p>
    <w:p w14:paraId="4C2ED4A4" w14:textId="0528A8F4" w:rsidR="00291D9F" w:rsidRPr="00291D9F" w:rsidRDefault="00291D9F" w:rsidP="00A0106B">
      <w:pPr>
        <w:ind w:left="-284"/>
      </w:pPr>
      <w:r w:rsidRPr="00291D9F">
        <w:rPr>
          <w:b/>
          <w:bCs/>
        </w:rPr>
        <w:t>2.3.</w:t>
      </w:r>
      <w:r w:rsidRPr="00291D9F">
        <w:t xml:space="preserve"> As partes acordam que os descontos não são aplicados de forma </w:t>
      </w:r>
      <w:r w:rsidR="009E498C">
        <w:t>a</w:t>
      </w:r>
      <w:r w:rsidRPr="00291D9F">
        <w:t xml:space="preserve">cumulativa. </w:t>
      </w:r>
    </w:p>
    <w:p w14:paraId="3BA0801B" w14:textId="3AE9134D" w:rsidR="00291D9F" w:rsidRPr="00291D9F" w:rsidRDefault="00291D9F" w:rsidP="00A0106B">
      <w:pPr>
        <w:ind w:left="-284"/>
      </w:pPr>
      <w:r w:rsidRPr="00291D9F">
        <w:rPr>
          <w:b/>
          <w:bCs/>
        </w:rPr>
        <w:t>3.</w:t>
      </w:r>
      <w:r w:rsidRPr="00291D9F">
        <w:t xml:space="preserve"> O COMPRADOR manifesta expressamente, neste ato, o seu aceite, autorizando a emissão de títulos para cobrança das parcelas aqui contratadas e faculta e autoriza a VENDEDORA a inscrever e fazer o apontamento de seu nome no cadastro dos inadimplentes, órgãos de proteção ao crédito (SERASA e SPC), independente de notificação ou interpelação extrajudicial. </w:t>
      </w:r>
    </w:p>
    <w:p w14:paraId="175F4E33" w14:textId="093FF6F0" w:rsidR="00291D9F" w:rsidRPr="00291D9F" w:rsidRDefault="00291D9F" w:rsidP="00A0106B">
      <w:pPr>
        <w:ind w:left="-284"/>
      </w:pPr>
      <w:r w:rsidRPr="00291D9F">
        <w:rPr>
          <w:b/>
          <w:bCs/>
        </w:rPr>
        <w:t>4.</w:t>
      </w:r>
      <w:r w:rsidRPr="00291D9F">
        <w:t xml:space="preserve"> Por se tratar de venda de material didático de uso pessoal e intransferível, o presente contrato não poderá ser rescindido e tampouco poderá ser devolvido à VENDEDORA O MATERIAL DO ALUNO. </w:t>
      </w:r>
    </w:p>
    <w:p w14:paraId="3E47AB75" w14:textId="605FBCC5" w:rsidR="00291D9F" w:rsidRPr="00291D9F" w:rsidRDefault="00291D9F" w:rsidP="00A0106B">
      <w:pPr>
        <w:ind w:left="-284"/>
      </w:pPr>
      <w:r w:rsidRPr="00291D9F">
        <w:rPr>
          <w:b/>
          <w:bCs/>
        </w:rPr>
        <w:t>5.</w:t>
      </w:r>
      <w:r w:rsidRPr="00291D9F">
        <w:t xml:space="preserve"> Pela presente CONTRATO A COMPRADORA autoriza o uso de fotos e vídeos dos alunos gravados durante as aulas, exclusivamente para uso institucional e plataforma digital da SPHERA pelo que não fará jus a qualquer remuneração ou compensação pela utilização, observados a moral e os bons costumes. </w:t>
      </w:r>
    </w:p>
    <w:p w14:paraId="5E89726E" w14:textId="64F853C1" w:rsidR="00291D9F" w:rsidRPr="00291D9F" w:rsidRDefault="00291D9F" w:rsidP="00A0106B">
      <w:pPr>
        <w:ind w:left="-284"/>
      </w:pPr>
      <w:r w:rsidRPr="00291D9F">
        <w:rPr>
          <w:b/>
          <w:bCs/>
        </w:rPr>
        <w:t>6.</w:t>
      </w:r>
      <w:r w:rsidRPr="00291D9F">
        <w:t xml:space="preserve"> Fica eleito o foro da Comarca da Capital do Estado do Rio de Janeiro, para dirimir quaisquer dúvidas provenientes deste contrato, renunciando expressamente a qualquer outro por mais privilegiado que seja ou venha a se tornar. </w:t>
      </w:r>
    </w:p>
    <w:p w14:paraId="59F7D860" w14:textId="6FFDCF06" w:rsidR="00291D9F" w:rsidRPr="00291D9F" w:rsidRDefault="00291D9F" w:rsidP="00A0106B">
      <w:pPr>
        <w:ind w:left="-284"/>
      </w:pPr>
      <w:r w:rsidRPr="00291D9F">
        <w:t xml:space="preserve">Rio de Janeiro, ______ de ___________________ </w:t>
      </w:r>
      <w:proofErr w:type="spellStart"/>
      <w:r w:rsidRPr="00291D9F">
        <w:t>de</w:t>
      </w:r>
      <w:proofErr w:type="spellEnd"/>
      <w:r w:rsidRPr="00291D9F">
        <w:t xml:space="preserve"> 202_</w:t>
      </w:r>
      <w:r w:rsidR="00397580">
        <w:t>_</w:t>
      </w:r>
      <w:r w:rsidRPr="00291D9F">
        <w:t xml:space="preserve">_ </w:t>
      </w:r>
    </w:p>
    <w:p w14:paraId="1434C2BB" w14:textId="3049DF40" w:rsidR="00291D9F" w:rsidRPr="00397580" w:rsidRDefault="00291D9F" w:rsidP="00A0106B">
      <w:pPr>
        <w:ind w:left="-284"/>
        <w:rPr>
          <w:sz w:val="8"/>
          <w:szCs w:val="8"/>
        </w:rPr>
      </w:pPr>
    </w:p>
    <w:p w14:paraId="471F29F8" w14:textId="1C2781F4" w:rsidR="00291D9F" w:rsidRDefault="00291D9F" w:rsidP="00A0106B">
      <w:pPr>
        <w:ind w:left="-284"/>
      </w:pPr>
      <w:r w:rsidRPr="00291D9F">
        <w:rPr>
          <w:b/>
          <w:bCs/>
        </w:rPr>
        <w:t>SPHERA EDUCAÇÃO LTDA.</w:t>
      </w:r>
      <w:r w:rsidRPr="00291D9F">
        <w:t xml:space="preserve"> </w:t>
      </w:r>
    </w:p>
    <w:p w14:paraId="3CFE64EB" w14:textId="77777777" w:rsidR="00A0106B" w:rsidRPr="00040A6B" w:rsidRDefault="00A0106B" w:rsidP="00A0106B">
      <w:pPr>
        <w:ind w:left="-284"/>
        <w:rPr>
          <w:sz w:val="6"/>
          <w:szCs w:val="6"/>
        </w:rPr>
      </w:pPr>
    </w:p>
    <w:p w14:paraId="30C41235" w14:textId="0E4A0646" w:rsidR="00FA5AFA" w:rsidRPr="00291D9F" w:rsidRDefault="009D4D11" w:rsidP="00A0106B">
      <w:pPr>
        <w:ind w:left="-284"/>
      </w:pPr>
      <w:r>
        <w:t xml:space="preserve"> </w:t>
      </w:r>
      <w:r w:rsidR="00486ECD">
        <w:t>_______________________________________________________</w:t>
      </w:r>
    </w:p>
    <w:p w14:paraId="57F75117" w14:textId="0E4DC075" w:rsidR="00291D9F" w:rsidRPr="00291D9F" w:rsidRDefault="00486ECD" w:rsidP="00A0106B">
      <w:pPr>
        <w:ind w:left="-284"/>
      </w:pPr>
      <w:r>
        <w:t xml:space="preserve">ASSINATURA </w:t>
      </w:r>
      <w:r w:rsidR="00291D9F" w:rsidRPr="00291D9F">
        <w:t>COMPRADOR (Responsável Financeiro)</w:t>
      </w:r>
      <w:r w:rsidR="00B442F9">
        <w:t>:</w:t>
      </w:r>
    </w:p>
    <w:p w14:paraId="534B82E6" w14:textId="77777777" w:rsidR="00B442F9" w:rsidRDefault="00B442F9" w:rsidP="00A0106B">
      <w:pPr>
        <w:ind w:left="-284"/>
      </w:pPr>
    </w:p>
    <w:p w14:paraId="45EECB1A" w14:textId="57DCF90E" w:rsidR="00291D9F" w:rsidRPr="00291D9F" w:rsidRDefault="00291D9F" w:rsidP="00A0106B">
      <w:pPr>
        <w:ind w:left="-284"/>
      </w:pPr>
      <w:r w:rsidRPr="00291D9F">
        <w:t>Nome: ___________________________________________</w:t>
      </w:r>
    </w:p>
    <w:p w14:paraId="47071C3B" w14:textId="402423F5" w:rsidR="00291D9F" w:rsidRPr="00651C30" w:rsidRDefault="00291D9F" w:rsidP="00A0106B">
      <w:pPr>
        <w:ind w:left="-284"/>
      </w:pPr>
      <w:r w:rsidRPr="00291D9F">
        <w:t>CPF: ____________________________________________</w:t>
      </w:r>
    </w:p>
    <w:sectPr w:rsidR="00291D9F" w:rsidRPr="00651C30" w:rsidSect="00A0106B">
      <w:headerReference w:type="default" r:id="rId8"/>
      <w:pgSz w:w="11906" w:h="16838"/>
      <w:pgMar w:top="1560" w:right="1274" w:bottom="1135"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8935" w14:textId="77777777" w:rsidR="009C18BD" w:rsidRDefault="009C18BD" w:rsidP="001C4C66">
      <w:pPr>
        <w:spacing w:after="0" w:line="240" w:lineRule="auto"/>
      </w:pPr>
      <w:r>
        <w:separator/>
      </w:r>
    </w:p>
  </w:endnote>
  <w:endnote w:type="continuationSeparator" w:id="0">
    <w:p w14:paraId="4AD60C5A" w14:textId="77777777" w:rsidR="009C18BD" w:rsidRDefault="009C18BD" w:rsidP="001C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752DB" w14:textId="77777777" w:rsidR="009C18BD" w:rsidRDefault="009C18BD" w:rsidP="001C4C66">
      <w:pPr>
        <w:spacing w:after="0" w:line="240" w:lineRule="auto"/>
      </w:pPr>
      <w:r>
        <w:separator/>
      </w:r>
    </w:p>
  </w:footnote>
  <w:footnote w:type="continuationSeparator" w:id="0">
    <w:p w14:paraId="2EA0E443" w14:textId="77777777" w:rsidR="009C18BD" w:rsidRDefault="009C18BD" w:rsidP="001C4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412D" w14:textId="0261BEA1" w:rsidR="001C4C66" w:rsidRDefault="001C4C66">
    <w:pPr>
      <w:pStyle w:val="Cabealho"/>
    </w:pPr>
    <w:r>
      <w:rPr>
        <w:noProof/>
      </w:rPr>
      <w:drawing>
        <wp:anchor distT="0" distB="0" distL="114300" distR="114300" simplePos="0" relativeHeight="251659264" behindDoc="0" locked="0" layoutInCell="1" allowOverlap="1" wp14:anchorId="7ADAE13B" wp14:editId="1DC2E262">
          <wp:simplePos x="0" y="0"/>
          <wp:positionH relativeFrom="column">
            <wp:posOffset>5342890</wp:posOffset>
          </wp:positionH>
          <wp:positionV relativeFrom="paragraph">
            <wp:posOffset>-22861</wp:posOffset>
          </wp:positionV>
          <wp:extent cx="818136" cy="958081"/>
          <wp:effectExtent l="0" t="0" r="1270" b="0"/>
          <wp:wrapNone/>
          <wp:docPr id="1727051934"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41861" name="Imagem 1" descr="Ícone&#10;&#10;O conteúdo gerado por IA pode estar incorreto."/>
                  <pic:cNvPicPr/>
                </pic:nvPicPr>
                <pic:blipFill>
                  <a:blip r:embed="rId1"/>
                  <a:stretch>
                    <a:fillRect/>
                  </a:stretch>
                </pic:blipFill>
                <pic:spPr>
                  <a:xfrm>
                    <a:off x="0" y="0"/>
                    <a:ext cx="820881" cy="9612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46F08"/>
    <w:multiLevelType w:val="multilevel"/>
    <w:tmpl w:val="CDA4A9C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661428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9F"/>
    <w:rsid w:val="00040A6B"/>
    <w:rsid w:val="00153005"/>
    <w:rsid w:val="001826E6"/>
    <w:rsid w:val="00194DD3"/>
    <w:rsid w:val="001A4979"/>
    <w:rsid w:val="001C4C66"/>
    <w:rsid w:val="00211DB4"/>
    <w:rsid w:val="002273DD"/>
    <w:rsid w:val="00291D9F"/>
    <w:rsid w:val="00397580"/>
    <w:rsid w:val="00484C83"/>
    <w:rsid w:val="00486ECD"/>
    <w:rsid w:val="00596FB0"/>
    <w:rsid w:val="005A3A7C"/>
    <w:rsid w:val="00651C30"/>
    <w:rsid w:val="00715FE2"/>
    <w:rsid w:val="0077457D"/>
    <w:rsid w:val="00782727"/>
    <w:rsid w:val="007D659A"/>
    <w:rsid w:val="00805E78"/>
    <w:rsid w:val="0089270A"/>
    <w:rsid w:val="009C18BD"/>
    <w:rsid w:val="009D4D11"/>
    <w:rsid w:val="009E498C"/>
    <w:rsid w:val="00A0106B"/>
    <w:rsid w:val="00B405FF"/>
    <w:rsid w:val="00B442F9"/>
    <w:rsid w:val="00B96E0E"/>
    <w:rsid w:val="00CF1C25"/>
    <w:rsid w:val="00CF1E18"/>
    <w:rsid w:val="00D12B20"/>
    <w:rsid w:val="00EC2768"/>
    <w:rsid w:val="00F97302"/>
    <w:rsid w:val="00FA5AFA"/>
    <w:rsid w:val="00FA62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B57ED"/>
  <w15:chartTrackingRefBased/>
  <w15:docId w15:val="{79ECDFB0-E8DA-436E-AE8D-9400D9D9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91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91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91D9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91D9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91D9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91D9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91D9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91D9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91D9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1D9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91D9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91D9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91D9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91D9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91D9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91D9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91D9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91D9F"/>
    <w:rPr>
      <w:rFonts w:eastAsiaTheme="majorEastAsia" w:cstheme="majorBidi"/>
      <w:color w:val="272727" w:themeColor="text1" w:themeTint="D8"/>
    </w:rPr>
  </w:style>
  <w:style w:type="paragraph" w:styleId="Ttulo">
    <w:name w:val="Title"/>
    <w:basedOn w:val="Normal"/>
    <w:next w:val="Normal"/>
    <w:link w:val="TtuloChar"/>
    <w:uiPriority w:val="10"/>
    <w:qFormat/>
    <w:rsid w:val="00291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1D9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91D9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1D9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91D9F"/>
    <w:pPr>
      <w:spacing w:before="160"/>
      <w:jc w:val="center"/>
    </w:pPr>
    <w:rPr>
      <w:i/>
      <w:iCs/>
      <w:color w:val="404040" w:themeColor="text1" w:themeTint="BF"/>
    </w:rPr>
  </w:style>
  <w:style w:type="character" w:customStyle="1" w:styleId="CitaoChar">
    <w:name w:val="Citação Char"/>
    <w:basedOn w:val="Fontepargpadro"/>
    <w:link w:val="Citao"/>
    <w:uiPriority w:val="29"/>
    <w:rsid w:val="00291D9F"/>
    <w:rPr>
      <w:i/>
      <w:iCs/>
      <w:color w:val="404040" w:themeColor="text1" w:themeTint="BF"/>
    </w:rPr>
  </w:style>
  <w:style w:type="paragraph" w:styleId="PargrafodaLista">
    <w:name w:val="List Paragraph"/>
    <w:basedOn w:val="Normal"/>
    <w:uiPriority w:val="34"/>
    <w:qFormat/>
    <w:rsid w:val="00291D9F"/>
    <w:pPr>
      <w:ind w:left="720"/>
      <w:contextualSpacing/>
    </w:pPr>
  </w:style>
  <w:style w:type="character" w:styleId="nfaseIntensa">
    <w:name w:val="Intense Emphasis"/>
    <w:basedOn w:val="Fontepargpadro"/>
    <w:uiPriority w:val="21"/>
    <w:qFormat/>
    <w:rsid w:val="00291D9F"/>
    <w:rPr>
      <w:i/>
      <w:iCs/>
      <w:color w:val="0F4761" w:themeColor="accent1" w:themeShade="BF"/>
    </w:rPr>
  </w:style>
  <w:style w:type="paragraph" w:styleId="CitaoIntensa">
    <w:name w:val="Intense Quote"/>
    <w:basedOn w:val="Normal"/>
    <w:next w:val="Normal"/>
    <w:link w:val="CitaoIntensaChar"/>
    <w:uiPriority w:val="30"/>
    <w:qFormat/>
    <w:rsid w:val="00291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1D9F"/>
    <w:rPr>
      <w:i/>
      <w:iCs/>
      <w:color w:val="0F4761" w:themeColor="accent1" w:themeShade="BF"/>
    </w:rPr>
  </w:style>
  <w:style w:type="character" w:styleId="RefernciaIntensa">
    <w:name w:val="Intense Reference"/>
    <w:basedOn w:val="Fontepargpadro"/>
    <w:uiPriority w:val="32"/>
    <w:qFormat/>
    <w:rsid w:val="00291D9F"/>
    <w:rPr>
      <w:b/>
      <w:bCs/>
      <w:smallCaps/>
      <w:color w:val="0F4761" w:themeColor="accent1" w:themeShade="BF"/>
      <w:spacing w:val="5"/>
    </w:rPr>
  </w:style>
  <w:style w:type="paragraph" w:styleId="Cabealho">
    <w:name w:val="header"/>
    <w:basedOn w:val="Normal"/>
    <w:link w:val="CabealhoChar"/>
    <w:uiPriority w:val="99"/>
    <w:unhideWhenUsed/>
    <w:rsid w:val="001C4C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4C66"/>
  </w:style>
  <w:style w:type="paragraph" w:styleId="Rodap">
    <w:name w:val="footer"/>
    <w:basedOn w:val="Normal"/>
    <w:link w:val="RodapChar"/>
    <w:uiPriority w:val="99"/>
    <w:unhideWhenUsed/>
    <w:rsid w:val="001C4C66"/>
    <w:pPr>
      <w:tabs>
        <w:tab w:val="center" w:pos="4252"/>
        <w:tab w:val="right" w:pos="8504"/>
      </w:tabs>
      <w:spacing w:after="0" w:line="240" w:lineRule="auto"/>
    </w:pPr>
  </w:style>
  <w:style w:type="character" w:customStyle="1" w:styleId="RodapChar">
    <w:name w:val="Rodapé Char"/>
    <w:basedOn w:val="Fontepargpadro"/>
    <w:link w:val="Rodap"/>
    <w:uiPriority w:val="99"/>
    <w:rsid w:val="001C4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3250</Characters>
  <Application>Microsoft Office Word</Application>
  <DocSecurity>0</DocSecurity>
  <Lines>27</Lines>
  <Paragraphs>7</Paragraphs>
  <ScaleCrop>false</ScaleCrop>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Sueli Abreu</dc:creator>
  <cp:keywords/>
  <dc:description/>
  <cp:lastModifiedBy>Ana Vitória Alves de Oliveira</cp:lastModifiedBy>
  <cp:revision>5</cp:revision>
  <dcterms:created xsi:type="dcterms:W3CDTF">2025-12-08T16:34:00Z</dcterms:created>
  <dcterms:modified xsi:type="dcterms:W3CDTF">2025-12-10T12:33:00Z</dcterms:modified>
</cp:coreProperties>
</file>